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856F" w14:textId="7CAC83EE" w:rsidR="00941B82" w:rsidRDefault="00941B82" w:rsidP="008B248A">
      <w:pPr>
        <w:jc w:val="center"/>
        <w:rPr>
          <w:rFonts w:asciiTheme="majorHAnsi" w:hAnsiTheme="majorHAnsi" w:cstheme="majorHAnsi"/>
          <w:b/>
          <w:bCs/>
        </w:rPr>
      </w:pPr>
      <w:r w:rsidRPr="00CC0AC7">
        <w:rPr>
          <w:rFonts w:asciiTheme="majorHAnsi" w:hAnsiTheme="majorHAnsi" w:cstheme="majorHAnsi"/>
          <w:b/>
          <w:bCs/>
        </w:rPr>
        <w:t>Žiadosť o zasielanie dokumentov / informácií v súvislosti so správou bytového domu výlučne elektronickou formou a o zaevidovanie overenej e-mailovej adresy vlastníka na účely elektronického hlasovania</w:t>
      </w:r>
    </w:p>
    <w:p w14:paraId="1BCCAE85" w14:textId="42284246" w:rsidR="00941B82" w:rsidRDefault="00941B82" w:rsidP="0071366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Vlastníci bytu:</w:t>
      </w:r>
    </w:p>
    <w:tbl>
      <w:tblPr>
        <w:tblW w:w="9234" w:type="dxa"/>
        <w:tblCellSpacing w:w="20" w:type="dxa"/>
        <w:tblInd w:w="4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1"/>
        <w:gridCol w:w="5483"/>
      </w:tblGrid>
      <w:tr w:rsidR="00941B82" w:rsidRPr="002F1613" w14:paraId="0A7957DE" w14:textId="77777777" w:rsidTr="006E18B4">
        <w:trPr>
          <w:trHeight w:val="166"/>
          <w:tblCellSpacing w:w="20" w:type="dxa"/>
        </w:trPr>
        <w:tc>
          <w:tcPr>
            <w:tcW w:w="3691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F0B95AE" w14:textId="77777777" w:rsidR="00941B82" w:rsidRPr="00941B82" w:rsidRDefault="00941B82" w:rsidP="006E18B4">
            <w:pPr>
              <w:spacing w:after="0" w:line="0" w:lineRule="atLeast"/>
              <w:rPr>
                <w:sz w:val="20"/>
                <w:szCs w:val="20"/>
              </w:rPr>
            </w:pPr>
            <w:bookmarkStart w:id="0" w:name="_Hlk56690376"/>
            <w:r w:rsidRPr="00941B82">
              <w:rPr>
                <w:sz w:val="20"/>
                <w:szCs w:val="20"/>
              </w:rPr>
              <w:t>Priezvisko a meno: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A7A220F" w14:textId="2A2A8FFA" w:rsidR="00941B82" w:rsidRPr="006B4796" w:rsidRDefault="00941B82" w:rsidP="006E18B4">
            <w:pPr>
              <w:spacing w:after="0" w:line="0" w:lineRule="atLeast"/>
              <w:rPr>
                <w:rFonts w:asciiTheme="majorHAnsi" w:hAnsiTheme="majorHAnsi" w:cstheme="majorHAnsi"/>
              </w:rPr>
            </w:pPr>
          </w:p>
        </w:tc>
      </w:tr>
      <w:tr w:rsidR="00941B82" w:rsidRPr="002F1613" w14:paraId="3381A1E9" w14:textId="77777777" w:rsidTr="00800E6F">
        <w:trPr>
          <w:trHeight w:val="284"/>
          <w:tblCellSpacing w:w="20" w:type="dxa"/>
        </w:trPr>
        <w:tc>
          <w:tcPr>
            <w:tcW w:w="3691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C2C9EE3" w14:textId="77777777" w:rsidR="00941B82" w:rsidRPr="00941B82" w:rsidRDefault="00941B82" w:rsidP="006E18B4">
            <w:pPr>
              <w:spacing w:after="0" w:line="0" w:lineRule="atLeast"/>
              <w:rPr>
                <w:sz w:val="20"/>
                <w:szCs w:val="20"/>
              </w:rPr>
            </w:pPr>
            <w:r w:rsidRPr="00941B82">
              <w:rPr>
                <w:sz w:val="20"/>
                <w:szCs w:val="20"/>
              </w:rPr>
              <w:t>Dátum narodenia: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6D84FFF" w14:textId="3F757C90" w:rsidR="00941B82" w:rsidRPr="006B4796" w:rsidRDefault="00941B82" w:rsidP="006E18B4">
            <w:pPr>
              <w:spacing w:after="0" w:line="0" w:lineRule="atLeast"/>
              <w:rPr>
                <w:rFonts w:asciiTheme="majorHAnsi" w:hAnsiTheme="majorHAnsi" w:cstheme="majorHAnsi"/>
              </w:rPr>
            </w:pPr>
          </w:p>
        </w:tc>
      </w:tr>
      <w:bookmarkEnd w:id="0"/>
      <w:tr w:rsidR="00941B82" w:rsidRPr="002F1613" w14:paraId="29131448" w14:textId="77777777" w:rsidTr="006E18B4">
        <w:trPr>
          <w:trHeight w:val="311"/>
          <w:tblCellSpacing w:w="20" w:type="dxa"/>
        </w:trPr>
        <w:tc>
          <w:tcPr>
            <w:tcW w:w="36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DBA930A" w14:textId="46C59EFF" w:rsidR="00941B82" w:rsidRPr="00941B82" w:rsidRDefault="00941B82" w:rsidP="006E18B4">
            <w:pPr>
              <w:spacing w:after="0" w:line="0" w:lineRule="atLeast"/>
              <w:rPr>
                <w:sz w:val="20"/>
                <w:szCs w:val="20"/>
              </w:rPr>
            </w:pPr>
            <w:r w:rsidRPr="00941B82">
              <w:rPr>
                <w:sz w:val="20"/>
                <w:szCs w:val="20"/>
              </w:rPr>
              <w:t>Telef. kontakt: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9A7E543" w14:textId="77777777" w:rsidR="00941B82" w:rsidRPr="006B4796" w:rsidRDefault="00941B82" w:rsidP="006E18B4">
            <w:pPr>
              <w:spacing w:after="0" w:line="0" w:lineRule="atLeast"/>
              <w:rPr>
                <w:rFonts w:asciiTheme="majorHAnsi" w:hAnsiTheme="majorHAnsi" w:cstheme="majorHAnsi"/>
              </w:rPr>
            </w:pPr>
          </w:p>
        </w:tc>
      </w:tr>
      <w:tr w:rsidR="004C23D1" w:rsidRPr="00941B82" w14:paraId="30CED782" w14:textId="77777777" w:rsidTr="00A950C2">
        <w:trPr>
          <w:trHeight w:val="114"/>
          <w:tblCellSpacing w:w="20" w:type="dxa"/>
        </w:trPr>
        <w:tc>
          <w:tcPr>
            <w:tcW w:w="915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D09ECD0" w14:textId="77777777" w:rsidR="004C23D1" w:rsidRPr="006B4796" w:rsidRDefault="004C23D1" w:rsidP="006E18B4">
            <w:pPr>
              <w:spacing w:after="0" w:line="20" w:lineRule="atLeast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941B82" w:rsidRPr="002F1613" w14:paraId="416D35F7" w14:textId="77777777" w:rsidTr="006E18B4">
        <w:trPr>
          <w:trHeight w:val="192"/>
          <w:tblCellSpacing w:w="20" w:type="dxa"/>
        </w:trPr>
        <w:tc>
          <w:tcPr>
            <w:tcW w:w="3691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C24D87" w14:textId="77777777" w:rsidR="00941B82" w:rsidRPr="00941B82" w:rsidRDefault="00941B82" w:rsidP="006E18B4">
            <w:pPr>
              <w:spacing w:after="0" w:line="0" w:lineRule="atLeast"/>
              <w:rPr>
                <w:sz w:val="20"/>
                <w:szCs w:val="20"/>
              </w:rPr>
            </w:pPr>
            <w:r w:rsidRPr="00941B82">
              <w:rPr>
                <w:sz w:val="20"/>
                <w:szCs w:val="20"/>
              </w:rPr>
              <w:t>Priezvisko a meno: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25063D" w14:textId="3DE2410A" w:rsidR="00941B82" w:rsidRPr="006B4796" w:rsidRDefault="00941B82" w:rsidP="006E18B4">
            <w:pPr>
              <w:spacing w:after="0" w:line="0" w:lineRule="atLeast"/>
              <w:rPr>
                <w:rFonts w:asciiTheme="majorHAnsi" w:hAnsiTheme="majorHAnsi" w:cstheme="majorHAnsi"/>
              </w:rPr>
            </w:pPr>
          </w:p>
        </w:tc>
      </w:tr>
      <w:tr w:rsidR="00941B82" w:rsidRPr="002F1613" w14:paraId="6254C291" w14:textId="77777777" w:rsidTr="00800E6F">
        <w:trPr>
          <w:trHeight w:val="284"/>
          <w:tblCellSpacing w:w="20" w:type="dxa"/>
        </w:trPr>
        <w:tc>
          <w:tcPr>
            <w:tcW w:w="3691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5BC1C79" w14:textId="77777777" w:rsidR="00941B82" w:rsidRPr="00941B82" w:rsidRDefault="00941B82" w:rsidP="006E18B4">
            <w:pPr>
              <w:spacing w:after="0" w:line="0" w:lineRule="atLeast"/>
              <w:rPr>
                <w:sz w:val="20"/>
                <w:szCs w:val="20"/>
              </w:rPr>
            </w:pPr>
            <w:r w:rsidRPr="00941B82">
              <w:rPr>
                <w:sz w:val="20"/>
                <w:szCs w:val="20"/>
              </w:rPr>
              <w:t>Dátum narodenia: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C9D1C54" w14:textId="35369549" w:rsidR="00941B82" w:rsidRPr="006B4796" w:rsidRDefault="00941B82" w:rsidP="006E18B4">
            <w:pPr>
              <w:spacing w:after="0" w:line="0" w:lineRule="atLeast"/>
              <w:rPr>
                <w:rFonts w:asciiTheme="majorHAnsi" w:hAnsiTheme="majorHAnsi" w:cstheme="majorHAnsi"/>
              </w:rPr>
            </w:pPr>
          </w:p>
        </w:tc>
      </w:tr>
      <w:tr w:rsidR="00941B82" w:rsidRPr="002F1613" w14:paraId="7F4A92AD" w14:textId="77777777" w:rsidTr="006E18B4">
        <w:trPr>
          <w:trHeight w:val="202"/>
          <w:tblCellSpacing w:w="20" w:type="dxa"/>
        </w:trPr>
        <w:tc>
          <w:tcPr>
            <w:tcW w:w="36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8B91ED9" w14:textId="77777777" w:rsidR="00941B82" w:rsidRPr="00941B82" w:rsidRDefault="00941B82" w:rsidP="006E18B4">
            <w:pPr>
              <w:spacing w:after="0" w:line="0" w:lineRule="atLeast"/>
              <w:rPr>
                <w:sz w:val="20"/>
                <w:szCs w:val="20"/>
              </w:rPr>
            </w:pPr>
            <w:r w:rsidRPr="00941B82">
              <w:rPr>
                <w:sz w:val="20"/>
                <w:szCs w:val="20"/>
              </w:rPr>
              <w:t>Telef. kontakt: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E1536F" w14:textId="77777777" w:rsidR="00941B82" w:rsidRPr="006B4796" w:rsidRDefault="00941B82" w:rsidP="006E18B4">
            <w:pPr>
              <w:spacing w:after="0" w:line="0" w:lineRule="atLeast"/>
              <w:rPr>
                <w:rFonts w:asciiTheme="majorHAnsi" w:hAnsiTheme="majorHAnsi" w:cstheme="majorHAnsi"/>
              </w:rPr>
            </w:pPr>
          </w:p>
        </w:tc>
      </w:tr>
      <w:tr w:rsidR="00941B82" w:rsidRPr="002F1613" w14:paraId="486F0225" w14:textId="77777777" w:rsidTr="00800E6F">
        <w:trPr>
          <w:trHeight w:val="169"/>
          <w:tblCellSpacing w:w="20" w:type="dxa"/>
        </w:trPr>
        <w:tc>
          <w:tcPr>
            <w:tcW w:w="36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F2D2AEF" w14:textId="77777777" w:rsidR="00941B82" w:rsidRPr="00941B82" w:rsidRDefault="00941B82" w:rsidP="006E18B4">
            <w:pPr>
              <w:spacing w:after="0" w:line="20" w:lineRule="atLeast"/>
              <w:rPr>
                <w:sz w:val="20"/>
                <w:szCs w:val="20"/>
              </w:rPr>
            </w:pPr>
            <w:r w:rsidRPr="00941B82">
              <w:rPr>
                <w:sz w:val="20"/>
                <w:szCs w:val="20"/>
              </w:rPr>
              <w:t>Trvalé bydlisko: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2D4CAA5" w14:textId="77777777" w:rsidR="00941B82" w:rsidRPr="006B4796" w:rsidRDefault="00941B82" w:rsidP="006E18B4">
            <w:pPr>
              <w:spacing w:after="0" w:line="20" w:lineRule="atLeast"/>
              <w:rPr>
                <w:rFonts w:asciiTheme="majorHAnsi" w:hAnsiTheme="majorHAnsi" w:cstheme="majorHAnsi"/>
              </w:rPr>
            </w:pPr>
          </w:p>
        </w:tc>
      </w:tr>
      <w:tr w:rsidR="00941B82" w:rsidRPr="002F1613" w14:paraId="39E9CC27" w14:textId="77777777" w:rsidTr="00A950C2">
        <w:trPr>
          <w:trHeight w:val="123"/>
          <w:tblCellSpacing w:w="20" w:type="dxa"/>
        </w:trPr>
        <w:tc>
          <w:tcPr>
            <w:tcW w:w="36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A793EF1" w14:textId="77777777" w:rsidR="00941B82" w:rsidRPr="00941B82" w:rsidRDefault="00941B82" w:rsidP="006E18B4">
            <w:pPr>
              <w:spacing w:after="0" w:line="20" w:lineRule="atLeast"/>
              <w:rPr>
                <w:sz w:val="20"/>
                <w:szCs w:val="20"/>
              </w:rPr>
            </w:pPr>
            <w:r w:rsidRPr="00941B82">
              <w:rPr>
                <w:sz w:val="20"/>
                <w:szCs w:val="20"/>
              </w:rPr>
              <w:t>Adresa bytu - číslo domu, vchodu, bytu:</w:t>
            </w:r>
          </w:p>
        </w:tc>
        <w:tc>
          <w:tcPr>
            <w:tcW w:w="54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8705E98" w14:textId="2BE5E098" w:rsidR="00941B82" w:rsidRPr="00651821" w:rsidRDefault="00941B82" w:rsidP="006E18B4">
            <w:pPr>
              <w:spacing w:after="0" w:line="20" w:lineRule="atLeast"/>
              <w:rPr>
                <w:rFonts w:asciiTheme="majorHAnsi" w:hAnsiTheme="majorHAnsi" w:cstheme="majorHAnsi"/>
              </w:rPr>
            </w:pPr>
          </w:p>
        </w:tc>
      </w:tr>
    </w:tbl>
    <w:p w14:paraId="2AF7009E" w14:textId="77777777" w:rsidR="006E18B4" w:rsidRPr="006E18B4" w:rsidRDefault="006E18B4" w:rsidP="006E18B4">
      <w:pPr>
        <w:spacing w:after="0" w:line="276" w:lineRule="auto"/>
        <w:jc w:val="both"/>
        <w:rPr>
          <w:rFonts w:asciiTheme="majorHAnsi" w:hAnsiTheme="majorHAnsi" w:cstheme="majorHAnsi"/>
          <w:sz w:val="10"/>
          <w:szCs w:val="10"/>
        </w:rPr>
      </w:pPr>
      <w:bookmarkStart w:id="1" w:name="_Hlk56690514"/>
    </w:p>
    <w:p w14:paraId="48A13409" w14:textId="24357363" w:rsidR="00C66588" w:rsidRDefault="000F1DB9" w:rsidP="00C6658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B45454">
        <w:rPr>
          <w:rFonts w:asciiTheme="majorHAnsi" w:hAnsiTheme="majorHAnsi" w:cstheme="majorHAnsi"/>
          <w:sz w:val="20"/>
          <w:szCs w:val="20"/>
        </w:rPr>
        <w:t xml:space="preserve">Týmto si dovoľujeme požiadať správcovskú spoločnosť, Mestský podnik bytového hospodárstva, s.r.o., so sídlom M. Corvína 1232/20, 932 01 Veľký Meder, IČO: 34 112 502, o zasielanie všetkej korešpondencie určenej vlastníkom bytov a nebytových priestorov podľa zákona č. 182/1993 Z.z. o vlastníctve bytov a nebytových priestorov a podľa zmluvy o výkone správy, </w:t>
      </w:r>
      <w:bookmarkStart w:id="2" w:name="_Hlk97716761"/>
      <w:r w:rsidRPr="00B45454">
        <w:rPr>
          <w:rFonts w:asciiTheme="majorHAnsi" w:hAnsiTheme="majorHAnsi" w:cstheme="majorHAnsi"/>
          <w:sz w:val="20"/>
          <w:szCs w:val="20"/>
        </w:rPr>
        <w:t>týkajúcej sa správy bytového domu na adrese</w:t>
      </w:r>
      <w:r w:rsidR="00387697">
        <w:rPr>
          <w:rFonts w:asciiTheme="majorHAnsi" w:hAnsiTheme="majorHAnsi" w:cstheme="majorHAnsi"/>
          <w:sz w:val="20"/>
          <w:szCs w:val="20"/>
        </w:rPr>
        <w:t xml:space="preserve">  </w:t>
      </w:r>
      <w:r w:rsidR="00387697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F3394C">
        <w:rPr>
          <w:rFonts w:asciiTheme="majorHAnsi" w:hAnsiTheme="majorHAnsi" w:cstheme="majorHAnsi"/>
          <w:b/>
          <w:bCs/>
          <w:highlight w:val="lightGray"/>
        </w:rPr>
        <w:t xml:space="preserve">                       </w:t>
      </w:r>
      <w:r w:rsidR="00C11D73">
        <w:rPr>
          <w:rFonts w:asciiTheme="majorHAnsi" w:hAnsiTheme="majorHAnsi" w:cstheme="majorHAnsi"/>
          <w:b/>
          <w:bCs/>
          <w:highlight w:val="lightGray"/>
        </w:rPr>
        <w:t xml:space="preserve">                 </w:t>
      </w:r>
      <w:r w:rsidR="00F3394C">
        <w:rPr>
          <w:rFonts w:asciiTheme="majorHAnsi" w:hAnsiTheme="majorHAnsi" w:cstheme="majorHAnsi"/>
          <w:b/>
          <w:bCs/>
          <w:highlight w:val="lightGray"/>
        </w:rPr>
        <w:t xml:space="preserve">                                 </w:t>
      </w:r>
      <w:r w:rsidR="00387697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F3394C">
        <w:rPr>
          <w:rFonts w:asciiTheme="majorHAnsi" w:hAnsiTheme="majorHAnsi" w:cstheme="majorHAnsi"/>
          <w:b/>
          <w:bCs/>
        </w:rPr>
        <w:t xml:space="preserve">  </w:t>
      </w:r>
      <w:r w:rsidR="00F33081" w:rsidRPr="00B45454">
        <w:rPr>
          <w:rFonts w:asciiTheme="majorHAnsi" w:hAnsiTheme="majorHAnsi" w:cstheme="majorHAnsi"/>
          <w:sz w:val="20"/>
          <w:szCs w:val="20"/>
        </w:rPr>
        <w:t xml:space="preserve">č. bytu: </w:t>
      </w:r>
      <w:r w:rsidR="006B4796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8408D8">
        <w:rPr>
          <w:rFonts w:asciiTheme="majorHAnsi" w:hAnsiTheme="majorHAnsi" w:cstheme="majorHAnsi"/>
          <w:b/>
          <w:bCs/>
          <w:highlight w:val="lightGray"/>
        </w:rPr>
        <w:t xml:space="preserve">    </w:t>
      </w:r>
      <w:r w:rsidR="0046678D">
        <w:rPr>
          <w:rFonts w:asciiTheme="majorHAnsi" w:hAnsiTheme="majorHAnsi" w:cstheme="majorHAnsi"/>
          <w:b/>
          <w:bCs/>
          <w:highlight w:val="lightGray"/>
        </w:rPr>
        <w:t xml:space="preserve">      </w:t>
      </w:r>
      <w:r w:rsidR="006B4796">
        <w:rPr>
          <w:rFonts w:asciiTheme="majorHAnsi" w:hAnsiTheme="majorHAnsi" w:cstheme="majorHAnsi"/>
          <w:b/>
          <w:bCs/>
          <w:highlight w:val="lightGray"/>
        </w:rPr>
        <w:t xml:space="preserve">  </w:t>
      </w:r>
      <w:bookmarkEnd w:id="2"/>
      <w:r w:rsidR="002C1178">
        <w:rPr>
          <w:rFonts w:asciiTheme="majorHAnsi" w:hAnsiTheme="majorHAnsi" w:cstheme="majorHAnsi"/>
          <w:b/>
          <w:bCs/>
        </w:rPr>
        <w:t xml:space="preserve"> </w:t>
      </w:r>
      <w:r w:rsidRPr="00B45454">
        <w:rPr>
          <w:rFonts w:asciiTheme="majorHAnsi" w:hAnsiTheme="majorHAnsi" w:cstheme="majorHAnsi"/>
          <w:sz w:val="20"/>
          <w:szCs w:val="20"/>
        </w:rPr>
        <w:t xml:space="preserve">výlučne elektronickou formou, </w:t>
      </w:r>
    </w:p>
    <w:p w14:paraId="64C04E8B" w14:textId="39804DC2" w:rsidR="002C1178" w:rsidRPr="00FA2EF1" w:rsidRDefault="000F1DB9" w:rsidP="00C11D73">
      <w:pPr>
        <w:spacing w:before="120" w:after="0" w:line="240" w:lineRule="auto"/>
        <w:rPr>
          <w:rFonts w:asciiTheme="majorHAnsi" w:hAnsiTheme="majorHAnsi" w:cstheme="majorHAnsi"/>
        </w:rPr>
      </w:pPr>
      <w:r w:rsidRPr="00B45454">
        <w:rPr>
          <w:rFonts w:asciiTheme="majorHAnsi" w:hAnsiTheme="majorHAnsi" w:cstheme="majorHAnsi"/>
          <w:b/>
          <w:sz w:val="20"/>
          <w:szCs w:val="20"/>
          <w:u w:val="single"/>
        </w:rPr>
        <w:t>na e-mailovú adresu</w:t>
      </w:r>
      <w:bookmarkEnd w:id="1"/>
      <w:r w:rsidR="002C1178" w:rsidRPr="002C1178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="002C1178" w:rsidRPr="005562D7">
        <w:rPr>
          <w:rFonts w:asciiTheme="majorHAnsi" w:hAnsiTheme="majorHAnsi" w:cstheme="majorHAnsi"/>
          <w:color w:val="A6A6A6" w:themeColor="background1" w:themeShade="A6"/>
          <w:highlight w:val="lightGray"/>
        </w:rPr>
        <w:t>.................</w:t>
      </w:r>
      <w:r w:rsidR="00326867">
        <w:rPr>
          <w:rFonts w:asciiTheme="majorHAnsi" w:hAnsiTheme="majorHAnsi" w:cstheme="majorHAnsi"/>
          <w:color w:val="A6A6A6" w:themeColor="background1" w:themeShade="A6"/>
          <w:highlight w:val="lightGray"/>
        </w:rPr>
        <w:t>.............</w:t>
      </w:r>
      <w:r w:rsidR="002C1178" w:rsidRPr="005562D7">
        <w:rPr>
          <w:rFonts w:asciiTheme="majorHAnsi" w:hAnsiTheme="majorHAnsi" w:cstheme="majorHAnsi"/>
          <w:color w:val="A6A6A6" w:themeColor="background1" w:themeShade="A6"/>
          <w:highlight w:val="lightGray"/>
        </w:rPr>
        <w:t xml:space="preserve">.......................................... </w:t>
      </w:r>
      <w:r w:rsidR="002C1178" w:rsidRPr="005562D7">
        <w:rPr>
          <w:rFonts w:asciiTheme="majorHAnsi" w:hAnsiTheme="majorHAnsi" w:cstheme="majorHAnsi"/>
          <w:highlight w:val="lightGray"/>
        </w:rPr>
        <w:t xml:space="preserve">@ </w:t>
      </w:r>
      <w:r w:rsidR="002C1178" w:rsidRPr="005562D7">
        <w:rPr>
          <w:rFonts w:asciiTheme="majorHAnsi" w:hAnsiTheme="majorHAnsi" w:cstheme="majorHAnsi"/>
          <w:color w:val="A6A6A6" w:themeColor="background1" w:themeShade="A6"/>
          <w:highlight w:val="lightGray"/>
        </w:rPr>
        <w:t>................................................</w:t>
      </w:r>
      <w:r w:rsidR="002C1178" w:rsidRPr="002417CE">
        <w:rPr>
          <w:rFonts w:asciiTheme="majorHAnsi" w:hAnsiTheme="majorHAnsi" w:cstheme="majorHAnsi"/>
          <w:color w:val="A6A6A6" w:themeColor="background1" w:themeShade="A6"/>
        </w:rPr>
        <w:t xml:space="preserve"> </w:t>
      </w:r>
      <w:r w:rsidR="002C1178">
        <w:rPr>
          <w:rFonts w:asciiTheme="majorHAnsi" w:hAnsiTheme="majorHAnsi" w:cstheme="majorHAnsi"/>
        </w:rPr>
        <w:t>.</w:t>
      </w:r>
    </w:p>
    <w:p w14:paraId="6A087E05" w14:textId="40922887" w:rsidR="000F1DB9" w:rsidRPr="00B45454" w:rsidRDefault="000F1DB9" w:rsidP="00C11D73">
      <w:pPr>
        <w:spacing w:before="120"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B45454">
        <w:rPr>
          <w:rFonts w:asciiTheme="majorHAnsi" w:hAnsiTheme="majorHAnsi" w:cstheme="majorHAnsi"/>
          <w:b/>
          <w:sz w:val="20"/>
          <w:szCs w:val="20"/>
        </w:rPr>
        <w:t>Táto žiadosť sa vzťahuje predovšetkým na elektronické zasielanie:</w:t>
      </w:r>
    </w:p>
    <w:p w14:paraId="62D76F9D" w14:textId="77777777" w:rsidR="000F1DB9" w:rsidRPr="00B45454" w:rsidRDefault="000F1DB9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zmluvy o výkone správy vrátane jej príloh a dodatkov,</w:t>
      </w:r>
    </w:p>
    <w:p w14:paraId="7DE1C627" w14:textId="77777777" w:rsidR="000F1DB9" w:rsidRPr="00B45454" w:rsidRDefault="000F1DB9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mesačného zálohového predpisu za služby spojené s užívaním bytu,</w:t>
      </w:r>
    </w:p>
    <w:p w14:paraId="597BCA7D" w14:textId="77777777" w:rsidR="000F1DB9" w:rsidRPr="00B45454" w:rsidRDefault="000F1DB9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357" w:hanging="357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 xml:space="preserve">ročného vyúčtovania nákladov spojených s užívaním bytu, </w:t>
      </w:r>
    </w:p>
    <w:p w14:paraId="7D141538" w14:textId="77777777" w:rsidR="000F1DB9" w:rsidRPr="00B45454" w:rsidRDefault="000F1DB9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357" w:hanging="357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upomienky za nedoplatky na úhradách mesačných zálohových predpisov príp. za nedoplatky na ročnom vyúčtovaní nákladov spojených s užívaním uvedeného bytu, </w:t>
      </w:r>
    </w:p>
    <w:p w14:paraId="067EF032" w14:textId="77777777" w:rsidR="000F1DB9" w:rsidRPr="00B45454" w:rsidRDefault="000F1DB9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 xml:space="preserve">oznámenia o konaní schôdze vlastníkov bytov a nebytových priestorov, </w:t>
      </w:r>
    </w:p>
    <w:p w14:paraId="53428DF1" w14:textId="5202F9FE" w:rsidR="008B248A" w:rsidRPr="008B248A" w:rsidRDefault="000F1DB9" w:rsidP="008B248A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 xml:space="preserve">oznámenia o konaní písomného hlasovania vlastníkov bytov a nebytových priestorov, </w:t>
      </w:r>
    </w:p>
    <w:p w14:paraId="51BE20B3" w14:textId="77777777" w:rsidR="000F1DB9" w:rsidRPr="00B45454" w:rsidRDefault="000F1DB9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oznámenia o výsledku písomného hlasovania vlastníkov bytov a nebytových priestorov,</w:t>
      </w:r>
    </w:p>
    <w:p w14:paraId="05F94155" w14:textId="66E43F50" w:rsidR="000F1DB9" w:rsidRDefault="000F1DB9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357" w:hanging="357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akéhokoľvek oznamu týkajúceho sa správy bytového domu</w:t>
      </w:r>
      <w:r w:rsidR="008B248A">
        <w:rPr>
          <w:rFonts w:asciiTheme="majorHAnsi" w:hAnsiTheme="majorHAnsi" w:cstheme="majorHAnsi"/>
          <w:bCs/>
          <w:sz w:val="20"/>
          <w:szCs w:val="20"/>
        </w:rPr>
        <w:t>,</w:t>
      </w:r>
    </w:p>
    <w:p w14:paraId="6FD9E2C7" w14:textId="0C217177" w:rsidR="008B248A" w:rsidRPr="00B45454" w:rsidRDefault="008B248A" w:rsidP="000F1DB9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357" w:hanging="357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na účely elektronického hlasovania podľa § 14a </w:t>
      </w:r>
      <w:r w:rsidRPr="00B45454">
        <w:rPr>
          <w:rFonts w:asciiTheme="majorHAnsi" w:hAnsiTheme="majorHAnsi" w:cstheme="majorHAnsi"/>
          <w:sz w:val="20"/>
          <w:szCs w:val="20"/>
        </w:rPr>
        <w:t>zákona č. 182/1993 Z.z. o vlastníctve bytov a nebytových priestorov</w:t>
      </w:r>
      <w:r>
        <w:rPr>
          <w:rFonts w:asciiTheme="majorHAnsi" w:hAnsiTheme="majorHAnsi" w:cstheme="majorHAnsi"/>
          <w:sz w:val="20"/>
          <w:szCs w:val="20"/>
        </w:rPr>
        <w:t xml:space="preserve"> v platnom znení.</w:t>
      </w:r>
    </w:p>
    <w:p w14:paraId="089BAD82" w14:textId="4422D074" w:rsidR="000F1DB9" w:rsidRPr="006E18B4" w:rsidRDefault="003809CC" w:rsidP="0071366C">
      <w:pPr>
        <w:pStyle w:val="Normlnywebov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809CC">
        <w:rPr>
          <w:rFonts w:asciiTheme="majorHAnsi" w:hAnsiTheme="majorHAnsi" w:cstheme="majorHAnsi"/>
          <w:sz w:val="22"/>
          <w:szCs w:val="22"/>
        </w:rPr>
        <w:t xml:space="preserve">Priezvisko a meno: </w:t>
      </w:r>
      <w:r w:rsidR="0046678D" w:rsidRPr="0046678D">
        <w:rPr>
          <w:rFonts w:asciiTheme="majorHAnsi" w:hAnsiTheme="majorHAnsi" w:cstheme="majorHAnsi"/>
          <w:sz w:val="22"/>
          <w:szCs w:val="22"/>
          <w:highlight w:val="lightGray"/>
        </w:rPr>
        <w:t xml:space="preserve"> ______</w:t>
      </w:r>
      <w:r w:rsidR="0046678D">
        <w:rPr>
          <w:rFonts w:asciiTheme="majorHAnsi" w:hAnsiTheme="majorHAnsi" w:cstheme="majorHAnsi"/>
          <w:sz w:val="22"/>
          <w:szCs w:val="22"/>
          <w:highlight w:val="lightGray"/>
        </w:rPr>
        <w:t>__________</w:t>
      </w:r>
      <w:r w:rsidR="0046678D" w:rsidRPr="0046678D">
        <w:rPr>
          <w:rFonts w:asciiTheme="majorHAnsi" w:hAnsiTheme="majorHAnsi" w:cstheme="majorHAnsi"/>
          <w:sz w:val="22"/>
          <w:szCs w:val="22"/>
          <w:highlight w:val="lightGray"/>
        </w:rPr>
        <w:t>__________________</w:t>
      </w:r>
      <w:r w:rsidR="000F1DB9" w:rsidRPr="006E18B4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 xml:space="preserve"> </w:t>
      </w:r>
      <w:r w:rsidR="000F1DB9" w:rsidRPr="006E18B4">
        <w:rPr>
          <w:rFonts w:asciiTheme="majorHAnsi" w:hAnsiTheme="majorHAnsi" w:cstheme="majorHAnsi"/>
          <w:b/>
          <w:sz w:val="22"/>
          <w:szCs w:val="22"/>
        </w:rPr>
        <w:t>čestne prehlasujem, že som výlučný užívateľ vyššie uvedenej elektronickej schránky.</w:t>
      </w:r>
    </w:p>
    <w:p w14:paraId="60CACC6B" w14:textId="1CD98706" w:rsidR="006E18B4" w:rsidRPr="00B45454" w:rsidRDefault="000F1DB9" w:rsidP="0071366C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Každú zmenu e-mailovej adresy bezodkladne oznámim a zabezpečím jej funk</w:t>
      </w:r>
      <w:r w:rsidR="00F33081" w:rsidRPr="00B45454">
        <w:rPr>
          <w:rFonts w:asciiTheme="majorHAnsi" w:hAnsiTheme="majorHAnsi" w:cstheme="majorHAnsi"/>
          <w:bCs/>
          <w:sz w:val="20"/>
          <w:szCs w:val="20"/>
        </w:rPr>
        <w:t>č</w:t>
      </w:r>
      <w:r w:rsidRPr="00B45454">
        <w:rPr>
          <w:rFonts w:asciiTheme="majorHAnsi" w:hAnsiTheme="majorHAnsi" w:cstheme="majorHAnsi"/>
          <w:bCs/>
          <w:sz w:val="20"/>
          <w:szCs w:val="20"/>
        </w:rPr>
        <w:t>nosť. Vyhlasujem, že prijatie e-mailu od správcovskej spoločnosti obratom potvrdím.</w:t>
      </w:r>
      <w:r w:rsidRPr="00B45454">
        <w:rPr>
          <w:rFonts w:asciiTheme="majorHAnsi" w:hAnsiTheme="majorHAnsi" w:cstheme="majorHAnsi"/>
          <w:sz w:val="20"/>
          <w:szCs w:val="20"/>
        </w:rPr>
        <w:t xml:space="preserve"> V prípade nesplnenia t</w:t>
      </w:r>
      <w:r w:rsidR="00264612" w:rsidRPr="00B45454">
        <w:rPr>
          <w:rFonts w:asciiTheme="majorHAnsi" w:hAnsiTheme="majorHAnsi" w:cstheme="majorHAnsi"/>
          <w:sz w:val="20"/>
          <w:szCs w:val="20"/>
        </w:rPr>
        <w:t>ýchto</w:t>
      </w:r>
      <w:r w:rsidRPr="00B45454">
        <w:rPr>
          <w:rFonts w:asciiTheme="majorHAnsi" w:hAnsiTheme="majorHAnsi" w:cstheme="majorHAnsi"/>
          <w:sz w:val="20"/>
          <w:szCs w:val="20"/>
        </w:rPr>
        <w:t xml:space="preserve"> povinnost</w:t>
      </w:r>
      <w:r w:rsidR="00264612" w:rsidRPr="00B45454">
        <w:rPr>
          <w:rFonts w:asciiTheme="majorHAnsi" w:hAnsiTheme="majorHAnsi" w:cstheme="majorHAnsi"/>
          <w:sz w:val="20"/>
          <w:szCs w:val="20"/>
        </w:rPr>
        <w:t>í</w:t>
      </w:r>
      <w:r w:rsidRPr="00B45454">
        <w:rPr>
          <w:rFonts w:asciiTheme="majorHAnsi" w:hAnsiTheme="majorHAnsi" w:cstheme="majorHAnsi"/>
          <w:sz w:val="20"/>
          <w:szCs w:val="20"/>
        </w:rPr>
        <w:t>, písomnosti zasielané správcovskou spoločnosťou na mnou oznámenú e-mailovú adresu považujem za riadne doručené uplynutím 3 dní odo dňa jej odoslania.</w:t>
      </w:r>
      <w:r w:rsidR="007A157E" w:rsidRPr="00B4545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75C0AC6" w14:textId="5AD62903" w:rsidR="000F1DB9" w:rsidRPr="00DC3D91" w:rsidRDefault="000F1DB9" w:rsidP="0071366C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DC3D91">
        <w:rPr>
          <w:rFonts w:asciiTheme="majorHAnsi" w:hAnsiTheme="majorHAnsi" w:cstheme="majorHAnsi"/>
          <w:b/>
          <w:bCs/>
          <w:highlight w:val="lightGray"/>
        </w:rPr>
        <w:t>podpis</w:t>
      </w:r>
      <w:r w:rsidR="00B45454">
        <w:rPr>
          <w:rFonts w:asciiTheme="majorHAnsi" w:hAnsiTheme="majorHAnsi" w:cstheme="majorHAnsi"/>
          <w:b/>
          <w:bCs/>
          <w:highlight w:val="lightGray"/>
        </w:rPr>
        <w:t xml:space="preserve"> užívateľa e-mailovej adresy</w:t>
      </w:r>
      <w:r w:rsidRPr="00DC3D91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Pr="00C11D73">
        <w:rPr>
          <w:rFonts w:asciiTheme="majorHAnsi" w:hAnsiTheme="majorHAnsi" w:cstheme="majorHAnsi"/>
          <w:b/>
          <w:bCs/>
        </w:rPr>
        <w:t xml:space="preserve">     </w:t>
      </w:r>
      <w:r w:rsidRPr="00DC3D91">
        <w:rPr>
          <w:rFonts w:asciiTheme="majorHAnsi" w:hAnsiTheme="majorHAnsi" w:cstheme="majorHAnsi"/>
          <w:b/>
          <w:bCs/>
          <w:highlight w:val="lightGray"/>
        </w:rPr>
        <w:t>...............................</w:t>
      </w:r>
      <w:r w:rsidR="00C11D73">
        <w:rPr>
          <w:rFonts w:asciiTheme="majorHAnsi" w:hAnsiTheme="majorHAnsi" w:cstheme="majorHAnsi"/>
          <w:b/>
          <w:bCs/>
          <w:highlight w:val="lightGray"/>
        </w:rPr>
        <w:t>........</w:t>
      </w:r>
      <w:r w:rsidRPr="00DC3D91">
        <w:rPr>
          <w:rFonts w:asciiTheme="majorHAnsi" w:hAnsiTheme="majorHAnsi" w:cstheme="majorHAnsi"/>
          <w:b/>
          <w:bCs/>
          <w:highlight w:val="lightGray"/>
        </w:rPr>
        <w:t>........</w:t>
      </w:r>
    </w:p>
    <w:p w14:paraId="011630C4" w14:textId="54ABF41C" w:rsidR="000F1DB9" w:rsidRPr="00B45454" w:rsidRDefault="000F1DB9" w:rsidP="000F1DB9">
      <w:pPr>
        <w:pStyle w:val="Normlnywebov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Týmto Vás zároveň žiadame o </w:t>
      </w:r>
    </w:p>
    <w:p w14:paraId="4B5972B8" w14:textId="77777777" w:rsidR="000F1DB9" w:rsidRPr="00B45454" w:rsidRDefault="000F1DB9" w:rsidP="000F1DB9">
      <w:pPr>
        <w:pStyle w:val="Normlnywebov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45454">
        <w:rPr>
          <w:rFonts w:asciiTheme="majorHAnsi" w:hAnsiTheme="majorHAnsi" w:cstheme="majorHAnsi"/>
          <w:bCs/>
          <w:sz w:val="20"/>
          <w:szCs w:val="20"/>
        </w:rPr>
        <w:t>upustenie od doručovania akýchkoľvek písomností v súvislosti so správou bytového domu v papierovej podobe, t.j. vhodením do poštovej schránky či zaslaním prostredníctvom Slovenskej pošty, a.s. alebo prostredníctvom iného sprostredkovateľa tejto služby,</w:t>
      </w:r>
    </w:p>
    <w:p w14:paraId="407A722A" w14:textId="77777777" w:rsidR="00713226" w:rsidRPr="00713226" w:rsidRDefault="00713226" w:rsidP="00713226">
      <w:pPr>
        <w:pStyle w:val="Normlnywebov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Theme="majorHAnsi" w:hAnsiTheme="majorHAnsi" w:cstheme="majorHAnsi"/>
          <w:b/>
          <w:sz w:val="20"/>
          <w:szCs w:val="20"/>
        </w:rPr>
      </w:pPr>
      <w:r w:rsidRPr="00713226">
        <w:rPr>
          <w:rFonts w:asciiTheme="majorHAnsi" w:hAnsiTheme="majorHAnsi" w:cstheme="majorHAnsi"/>
          <w:b/>
          <w:sz w:val="20"/>
          <w:szCs w:val="20"/>
        </w:rPr>
        <w:t xml:space="preserve">zaevidovanie vyššie uvedenej e-mailovej adresy ako tzv. overenej (umožňujúcej </w:t>
      </w:r>
      <w:r w:rsidRPr="00713226">
        <w:rPr>
          <w:rFonts w:asciiTheme="majorHAnsi" w:hAnsiTheme="majorHAnsi" w:cstheme="majorHAnsi"/>
          <w:b/>
          <w:sz w:val="20"/>
          <w:szCs w:val="20"/>
          <w:u w:val="single"/>
        </w:rPr>
        <w:t>jednoznačne identifikovať totožnosť</w:t>
      </w:r>
      <w:r w:rsidRPr="0071322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13226">
        <w:rPr>
          <w:rFonts w:asciiTheme="majorHAnsi" w:hAnsiTheme="majorHAnsi" w:cstheme="majorHAnsi"/>
          <w:b/>
          <w:sz w:val="20"/>
          <w:szCs w:val="20"/>
          <w:u w:val="single"/>
        </w:rPr>
        <w:t>komunikujúcej osoby</w:t>
      </w:r>
      <w:r w:rsidRPr="00713226">
        <w:rPr>
          <w:rFonts w:asciiTheme="majorHAnsi" w:hAnsiTheme="majorHAnsi" w:cstheme="majorHAnsi"/>
          <w:b/>
          <w:sz w:val="20"/>
          <w:szCs w:val="20"/>
        </w:rPr>
        <w:t>) aj za účelom uplatnenia svojho hlasovacieho práva pri písomnom hlasovaní prostredníctvom informačnej a komunikačnej technológie (elektronické hlasovanie) do databázy správcovskej spoločnosti.</w:t>
      </w:r>
    </w:p>
    <w:p w14:paraId="45556F2D" w14:textId="3A7F14A8" w:rsidR="00A950C2" w:rsidRDefault="00A950C2" w:rsidP="00A950C2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Zároveň </w:t>
      </w:r>
      <w:r w:rsidR="000C1930">
        <w:rPr>
          <w:rFonts w:asciiTheme="majorHAnsi" w:hAnsiTheme="majorHAnsi" w:cstheme="majorHAnsi"/>
        </w:rPr>
        <w:t xml:space="preserve">vlastníci bytu v BSM </w:t>
      </w:r>
      <w:r>
        <w:rPr>
          <w:rFonts w:asciiTheme="majorHAnsi" w:hAnsiTheme="majorHAnsi" w:cstheme="majorHAnsi"/>
        </w:rPr>
        <w:t>udeľuj</w:t>
      </w:r>
      <w:r w:rsidR="000C1930">
        <w:rPr>
          <w:rFonts w:asciiTheme="majorHAnsi" w:hAnsiTheme="majorHAnsi" w:cstheme="majorHAnsi"/>
        </w:rPr>
        <w:t>ú</w:t>
      </w:r>
      <w:r>
        <w:rPr>
          <w:rFonts w:asciiTheme="majorHAnsi" w:hAnsiTheme="majorHAnsi" w:cstheme="majorHAnsi"/>
        </w:rPr>
        <w:t xml:space="preserve"> súhlas so spracovaním </w:t>
      </w:r>
      <w:r w:rsidR="000C1930">
        <w:rPr>
          <w:rFonts w:asciiTheme="majorHAnsi" w:hAnsiTheme="majorHAnsi" w:cstheme="majorHAnsi"/>
        </w:rPr>
        <w:t>sv</w:t>
      </w:r>
      <w:r>
        <w:rPr>
          <w:rFonts w:asciiTheme="majorHAnsi" w:hAnsiTheme="majorHAnsi" w:cstheme="majorHAnsi"/>
        </w:rPr>
        <w:t>ojich osobných údajov v rozsahu a na účel uvedené vyššie.</w:t>
      </w:r>
    </w:p>
    <w:p w14:paraId="7996E258" w14:textId="77777777" w:rsidR="00A950C2" w:rsidRDefault="00A950C2" w:rsidP="00A950C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Beriem na vedomie, že </w:t>
      </w:r>
    </w:p>
    <w:p w14:paraId="2C76315F" w14:textId="77777777" w:rsidR="00A950C2" w:rsidRPr="002F1613" w:rsidRDefault="00A950C2" w:rsidP="00A950C2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súhlas môžem kedykoľvek odvolať písomným zaslaním e-mailu na </w:t>
      </w:r>
      <w:hyperlink r:id="rId5" w:history="1">
        <w:r w:rsidRPr="00330CB1">
          <w:rPr>
            <w:rStyle w:val="Hypertextovprepojenie"/>
            <w:rFonts w:asciiTheme="majorHAnsi" w:hAnsiTheme="majorHAnsi" w:cstheme="majorHAnsi"/>
            <w:bCs/>
            <w:sz w:val="22"/>
            <w:szCs w:val="22"/>
          </w:rPr>
          <w:t>sprava@mpbhvm.sk</w:t>
        </w:r>
      </w:hyperlink>
      <w:r>
        <w:rPr>
          <w:rFonts w:asciiTheme="majorHAnsi" w:hAnsiTheme="majorHAnsi" w:cstheme="majorHAnsi"/>
          <w:bCs/>
          <w:sz w:val="22"/>
          <w:szCs w:val="22"/>
        </w:rPr>
        <w:t xml:space="preserve"> bez toho, aby to malo vplyv na zákonnosť spracúvania pred odvolanim,</w:t>
      </w:r>
    </w:p>
    <w:p w14:paraId="4D50D676" w14:textId="77777777" w:rsidR="00A950C2" w:rsidRDefault="00A950C2" w:rsidP="00A950C2">
      <w:pPr>
        <w:pStyle w:val="Normlnywebov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práva dotknutej osoby sú upravené v zákone o ochrane osobných údajov.</w:t>
      </w:r>
    </w:p>
    <w:p w14:paraId="39E5863F" w14:textId="77777777" w:rsidR="0074431E" w:rsidRPr="00B45454" w:rsidRDefault="0074431E" w:rsidP="001B6D8D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45454">
        <w:rPr>
          <w:rFonts w:asciiTheme="majorHAnsi" w:hAnsiTheme="majorHAnsi" w:cstheme="majorHAnsi"/>
          <w:b/>
          <w:bCs/>
          <w:sz w:val="20"/>
          <w:szCs w:val="20"/>
        </w:rPr>
        <w:t>Podpísaní vlastníci bytu v BSM prehlasujú, že hore uvedená mailová adresa prezentuje ich zhodný prejav vôle.</w:t>
      </w:r>
    </w:p>
    <w:p w14:paraId="66E81671" w14:textId="77777777" w:rsidR="00713226" w:rsidRDefault="0074431E" w:rsidP="0074431E">
      <w:pPr>
        <w:spacing w:after="0" w:line="240" w:lineRule="auto"/>
        <w:rPr>
          <w:rFonts w:asciiTheme="majorHAnsi" w:hAnsiTheme="majorHAnsi" w:cstheme="majorHAnsi"/>
          <w:b/>
          <w:bCs/>
          <w:highlight w:val="lightGray"/>
        </w:rPr>
      </w:pPr>
      <w:r w:rsidRPr="00B45454">
        <w:rPr>
          <w:rFonts w:asciiTheme="majorHAnsi" w:hAnsiTheme="majorHAnsi" w:cstheme="majorHAnsi"/>
          <w:sz w:val="20"/>
          <w:szCs w:val="20"/>
        </w:rPr>
        <w:t xml:space="preserve">Vo Veľkom Mederi, </w:t>
      </w:r>
      <w:r w:rsidR="007A157E" w:rsidRPr="00B45454">
        <w:rPr>
          <w:rFonts w:asciiTheme="majorHAnsi" w:hAnsiTheme="majorHAnsi" w:cstheme="majorHAnsi"/>
          <w:sz w:val="20"/>
          <w:szCs w:val="20"/>
        </w:rPr>
        <w:t xml:space="preserve">dňa </w:t>
      </w:r>
      <w:r w:rsidR="00C225DC" w:rsidRPr="00C225DC">
        <w:rPr>
          <w:rFonts w:asciiTheme="majorHAnsi" w:hAnsiTheme="majorHAnsi" w:cstheme="majorHAnsi"/>
          <w:b/>
          <w:bCs/>
          <w:color w:val="D9D9D9" w:themeColor="background1" w:themeShade="D9"/>
        </w:rPr>
        <w:t>.....................................</w:t>
      </w:r>
      <w:r w:rsidR="00C225DC">
        <w:rPr>
          <w:rFonts w:asciiTheme="majorHAnsi" w:hAnsiTheme="majorHAnsi" w:cstheme="majorHAnsi"/>
          <w:b/>
          <w:bCs/>
          <w:highlight w:val="lightGray"/>
        </w:rPr>
        <w:t xml:space="preserve">                </w:t>
      </w:r>
    </w:p>
    <w:p w14:paraId="10E21624" w14:textId="686ADE89" w:rsidR="000420B2" w:rsidRDefault="00C225DC" w:rsidP="0074431E">
      <w:pPr>
        <w:spacing w:after="0" w:line="240" w:lineRule="auto"/>
        <w:rPr>
          <w:rFonts w:asciiTheme="majorHAnsi" w:hAnsiTheme="majorHAnsi" w:cstheme="majorHAnsi"/>
          <w:color w:val="BFBFBF" w:themeColor="background1" w:themeShade="BF"/>
          <w:sz w:val="20"/>
          <w:szCs w:val="20"/>
        </w:rPr>
      </w:pPr>
      <w:r>
        <w:rPr>
          <w:rFonts w:asciiTheme="majorHAnsi" w:hAnsiTheme="majorHAnsi" w:cstheme="majorHAnsi"/>
          <w:b/>
          <w:bCs/>
          <w:highlight w:val="lightGray"/>
        </w:rPr>
        <w:t xml:space="preserve">   </w:t>
      </w:r>
      <w:r w:rsidR="0074431E" w:rsidRPr="00B45454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        </w:t>
      </w:r>
    </w:p>
    <w:p w14:paraId="21AD0869" w14:textId="32D2FB0B" w:rsidR="0074431E" w:rsidRPr="00B45454" w:rsidRDefault="00C225DC" w:rsidP="0074431E">
      <w:pPr>
        <w:spacing w:after="0" w:line="240" w:lineRule="auto"/>
        <w:rPr>
          <w:rFonts w:asciiTheme="majorHAnsi" w:hAnsiTheme="majorHAnsi" w:cstheme="majorHAnsi"/>
          <w:color w:val="D9D9D9" w:themeColor="background1" w:themeShade="D9"/>
          <w:sz w:val="20"/>
          <w:szCs w:val="20"/>
        </w:rPr>
      </w:pPr>
      <w:r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                  </w:t>
      </w:r>
      <w:r w:rsidR="000420B2" w:rsidRPr="00B45454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                    </w:t>
      </w:r>
      <w:r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</w:t>
      </w:r>
      <w:r w:rsidR="000420B2" w:rsidRPr="00B45454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                                            </w:t>
      </w:r>
      <w:r w:rsidR="0074431E" w:rsidRPr="00B45454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 ..............................................</w:t>
      </w:r>
      <w:r w:rsidR="0074431E" w:rsidRPr="00B45454">
        <w:rPr>
          <w:rFonts w:asciiTheme="majorHAnsi" w:hAnsiTheme="majorHAnsi" w:cstheme="majorHAnsi"/>
          <w:sz w:val="20"/>
          <w:szCs w:val="20"/>
        </w:rPr>
        <w:t xml:space="preserve">      </w:t>
      </w:r>
      <w:r w:rsidR="001B6D8D" w:rsidRPr="00B45454">
        <w:rPr>
          <w:rFonts w:asciiTheme="majorHAnsi" w:hAnsiTheme="majorHAnsi" w:cstheme="majorHAnsi"/>
          <w:sz w:val="20"/>
          <w:szCs w:val="20"/>
        </w:rPr>
        <w:t xml:space="preserve"> </w:t>
      </w:r>
      <w:r w:rsidR="003B5BD3" w:rsidRPr="00B45454"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1B6D8D" w:rsidRPr="00B45454">
        <w:rPr>
          <w:rFonts w:asciiTheme="majorHAnsi" w:hAnsiTheme="majorHAnsi" w:cstheme="majorHAnsi"/>
          <w:sz w:val="20"/>
          <w:szCs w:val="20"/>
        </w:rPr>
        <w:t xml:space="preserve"> </w:t>
      </w:r>
      <w:r w:rsidR="001B6D8D" w:rsidRPr="00B45454">
        <w:rPr>
          <w:rFonts w:asciiTheme="majorHAnsi" w:hAnsiTheme="majorHAnsi" w:cstheme="majorHAnsi"/>
          <w:color w:val="D9D9D9" w:themeColor="background1" w:themeShade="D9"/>
          <w:sz w:val="20"/>
          <w:szCs w:val="20"/>
        </w:rPr>
        <w:t>............................................</w:t>
      </w:r>
    </w:p>
    <w:p w14:paraId="59C0E65D" w14:textId="4B8B6009" w:rsidR="0074431E" w:rsidRPr="00B45454" w:rsidRDefault="0074431E" w:rsidP="006E18B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B45454">
        <w:rPr>
          <w:rFonts w:asciiTheme="majorHAnsi" w:hAnsiTheme="majorHAnsi" w:cstheme="majorHAnsi"/>
          <w:sz w:val="20"/>
          <w:szCs w:val="20"/>
        </w:rPr>
        <w:t xml:space="preserve">                     </w:t>
      </w:r>
      <w:r w:rsidR="00C225DC">
        <w:rPr>
          <w:rFonts w:asciiTheme="majorHAnsi" w:hAnsiTheme="majorHAnsi" w:cstheme="majorHAnsi"/>
          <w:sz w:val="20"/>
          <w:szCs w:val="20"/>
        </w:rPr>
        <w:t xml:space="preserve">                       </w:t>
      </w:r>
      <w:r w:rsidRPr="00B45454">
        <w:rPr>
          <w:rFonts w:asciiTheme="majorHAnsi" w:hAnsiTheme="majorHAnsi" w:cstheme="majorHAnsi"/>
          <w:sz w:val="20"/>
          <w:szCs w:val="20"/>
        </w:rPr>
        <w:t xml:space="preserve">   </w:t>
      </w:r>
      <w:r w:rsidR="00C225DC">
        <w:rPr>
          <w:rFonts w:asciiTheme="majorHAnsi" w:hAnsiTheme="majorHAnsi" w:cstheme="majorHAnsi"/>
          <w:sz w:val="20"/>
          <w:szCs w:val="20"/>
        </w:rPr>
        <w:t xml:space="preserve">   </w:t>
      </w:r>
      <w:r w:rsidRPr="00B45454">
        <w:rPr>
          <w:rFonts w:asciiTheme="majorHAnsi" w:hAnsiTheme="majorHAnsi" w:cstheme="majorHAnsi"/>
          <w:sz w:val="20"/>
          <w:szCs w:val="20"/>
        </w:rPr>
        <w:t xml:space="preserve">                  </w:t>
      </w:r>
      <w:r w:rsidR="007A157E" w:rsidRPr="00B45454">
        <w:rPr>
          <w:rFonts w:asciiTheme="majorHAnsi" w:hAnsiTheme="majorHAnsi" w:cstheme="majorHAnsi"/>
          <w:sz w:val="20"/>
          <w:szCs w:val="20"/>
        </w:rPr>
        <w:t xml:space="preserve">          </w:t>
      </w:r>
      <w:r w:rsidRPr="00B45454">
        <w:rPr>
          <w:rFonts w:asciiTheme="majorHAnsi" w:hAnsiTheme="majorHAnsi" w:cstheme="majorHAnsi"/>
          <w:sz w:val="20"/>
          <w:szCs w:val="20"/>
        </w:rPr>
        <w:t xml:space="preserve">                          podpis vlastník</w:t>
      </w:r>
      <w:r w:rsidR="001B6D8D" w:rsidRPr="00B45454">
        <w:rPr>
          <w:rFonts w:asciiTheme="majorHAnsi" w:hAnsiTheme="majorHAnsi" w:cstheme="majorHAnsi"/>
          <w:sz w:val="20"/>
          <w:szCs w:val="20"/>
        </w:rPr>
        <w:t>a</w:t>
      </w:r>
      <w:r w:rsidRPr="00B45454">
        <w:rPr>
          <w:rFonts w:asciiTheme="majorHAnsi" w:hAnsiTheme="majorHAnsi" w:cstheme="majorHAnsi"/>
          <w:sz w:val="20"/>
          <w:szCs w:val="20"/>
        </w:rPr>
        <w:t xml:space="preserve"> bytu</w:t>
      </w:r>
      <w:r w:rsidR="001B6D8D" w:rsidRPr="00B45454">
        <w:rPr>
          <w:rFonts w:asciiTheme="majorHAnsi" w:hAnsiTheme="majorHAnsi" w:cstheme="majorHAnsi"/>
          <w:sz w:val="20"/>
          <w:szCs w:val="20"/>
        </w:rPr>
        <w:t xml:space="preserve">                      </w:t>
      </w:r>
      <w:r w:rsidR="003B5BD3" w:rsidRPr="00B45454"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1B6D8D" w:rsidRPr="00B45454">
        <w:rPr>
          <w:rFonts w:asciiTheme="majorHAnsi" w:hAnsiTheme="majorHAnsi" w:cstheme="majorHAnsi"/>
          <w:sz w:val="20"/>
          <w:szCs w:val="20"/>
        </w:rPr>
        <w:t>podpis vlastníka bytu</w:t>
      </w:r>
    </w:p>
    <w:sectPr w:rsidR="0074431E" w:rsidRPr="00B45454" w:rsidSect="00A950C2">
      <w:pgSz w:w="11906" w:h="16838" w:code="9"/>
      <w:pgMar w:top="567" w:right="567" w:bottom="295" w:left="90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851"/>
    <w:multiLevelType w:val="hybridMultilevel"/>
    <w:tmpl w:val="DA14B5D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110BA"/>
    <w:multiLevelType w:val="hybridMultilevel"/>
    <w:tmpl w:val="E0D606A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B6251"/>
    <w:multiLevelType w:val="hybridMultilevel"/>
    <w:tmpl w:val="2C8E8F2A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659462">
    <w:abstractNumId w:val="2"/>
  </w:num>
  <w:num w:numId="2" w16cid:durableId="2072652196">
    <w:abstractNumId w:val="1"/>
  </w:num>
  <w:num w:numId="3" w16cid:durableId="108049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8"/>
    <w:rsid w:val="000420B2"/>
    <w:rsid w:val="000C1930"/>
    <w:rsid w:val="000E1F2F"/>
    <w:rsid w:val="000F1DB9"/>
    <w:rsid w:val="001019CC"/>
    <w:rsid w:val="001037F1"/>
    <w:rsid w:val="00144696"/>
    <w:rsid w:val="001711CC"/>
    <w:rsid w:val="001B5FE7"/>
    <w:rsid w:val="001B6D8D"/>
    <w:rsid w:val="002227C8"/>
    <w:rsid w:val="00264612"/>
    <w:rsid w:val="00283977"/>
    <w:rsid w:val="002C1178"/>
    <w:rsid w:val="002C3577"/>
    <w:rsid w:val="002D4FE5"/>
    <w:rsid w:val="00323AFC"/>
    <w:rsid w:val="00326867"/>
    <w:rsid w:val="00374863"/>
    <w:rsid w:val="003809CC"/>
    <w:rsid w:val="00387697"/>
    <w:rsid w:val="003B5BD3"/>
    <w:rsid w:val="003C4180"/>
    <w:rsid w:val="0046678D"/>
    <w:rsid w:val="00490D89"/>
    <w:rsid w:val="004C23D1"/>
    <w:rsid w:val="004E015F"/>
    <w:rsid w:val="004F7408"/>
    <w:rsid w:val="005075B8"/>
    <w:rsid w:val="0053484F"/>
    <w:rsid w:val="00550183"/>
    <w:rsid w:val="0065099D"/>
    <w:rsid w:val="00651821"/>
    <w:rsid w:val="006B4796"/>
    <w:rsid w:val="006E18B4"/>
    <w:rsid w:val="00713226"/>
    <w:rsid w:val="0071366C"/>
    <w:rsid w:val="0074431E"/>
    <w:rsid w:val="007805FD"/>
    <w:rsid w:val="00794409"/>
    <w:rsid w:val="007A157E"/>
    <w:rsid w:val="00800E6F"/>
    <w:rsid w:val="008408D8"/>
    <w:rsid w:val="00877132"/>
    <w:rsid w:val="008B248A"/>
    <w:rsid w:val="00934D97"/>
    <w:rsid w:val="00941B82"/>
    <w:rsid w:val="0098201F"/>
    <w:rsid w:val="00A24856"/>
    <w:rsid w:val="00A950C2"/>
    <w:rsid w:val="00B45454"/>
    <w:rsid w:val="00B94D80"/>
    <w:rsid w:val="00BB25E6"/>
    <w:rsid w:val="00BB6C17"/>
    <w:rsid w:val="00BF1070"/>
    <w:rsid w:val="00C11D73"/>
    <w:rsid w:val="00C1745E"/>
    <w:rsid w:val="00C225DC"/>
    <w:rsid w:val="00C66588"/>
    <w:rsid w:val="00CD054A"/>
    <w:rsid w:val="00DC3D91"/>
    <w:rsid w:val="00E25103"/>
    <w:rsid w:val="00E76B28"/>
    <w:rsid w:val="00E81A28"/>
    <w:rsid w:val="00F33081"/>
    <w:rsid w:val="00F3394C"/>
    <w:rsid w:val="00F47F77"/>
    <w:rsid w:val="00F67766"/>
    <w:rsid w:val="00FA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3033"/>
  <w15:chartTrackingRefBased/>
  <w15:docId w15:val="{6FB65AF4-2CA0-46F4-83FA-B4470601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934D9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B5B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950C2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ava@mpbhv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Vlastn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Makó</cp:lastModifiedBy>
  <cp:revision>35</cp:revision>
  <cp:lastPrinted>2024-05-31T07:25:00Z</cp:lastPrinted>
  <dcterms:created xsi:type="dcterms:W3CDTF">2021-04-21T07:23:00Z</dcterms:created>
  <dcterms:modified xsi:type="dcterms:W3CDTF">2026-05-12T08:51:00Z</dcterms:modified>
</cp:coreProperties>
</file>